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B9654" w14:textId="53998404" w:rsidR="00BD7834" w:rsidRDefault="00BD7834" w:rsidP="00BD7834">
      <w:pPr>
        <w:pStyle w:val="gmail-default"/>
        <w:shd w:val="clear" w:color="auto" w:fill="FFFFFF"/>
        <w:spacing w:before="0" w:beforeAutospacing="0" w:after="200" w:afterAutospacing="0" w:line="253" w:lineRule="atLeast"/>
        <w:rPr>
          <w:color w:val="000000"/>
          <w:sz w:val="22"/>
          <w:szCs w:val="22"/>
        </w:rPr>
      </w:pPr>
      <w:r>
        <w:rPr>
          <w:color w:val="000000"/>
          <w:sz w:val="22"/>
          <w:szCs w:val="22"/>
          <w:lang w:val="en-US"/>
        </w:rPr>
        <w:br/>
        <w:t xml:space="preserve">Molly Naylor is a scriptwriter, poet, </w:t>
      </w:r>
      <w:proofErr w:type="gramStart"/>
      <w:r>
        <w:rPr>
          <w:color w:val="000000"/>
          <w:sz w:val="22"/>
          <w:szCs w:val="22"/>
          <w:lang w:val="en-US"/>
        </w:rPr>
        <w:t>performer</w:t>
      </w:r>
      <w:proofErr w:type="gramEnd"/>
      <w:r>
        <w:rPr>
          <w:color w:val="000000"/>
          <w:sz w:val="22"/>
          <w:szCs w:val="22"/>
          <w:lang w:val="en-US"/>
        </w:rPr>
        <w:t xml:space="preserve"> and graphic novelist. Her stories and plays have been broadcast on BBC Radio 4 and she has performed at festivals and events all over the world. She has featured on radio shows and podcasts including A Good Read and The Guilty Feminist. Her third poetry collection </w:t>
      </w:r>
      <w:r w:rsidR="00593B08" w:rsidRPr="00593B08">
        <w:rPr>
          <w:i/>
          <w:iCs/>
          <w:color w:val="000000"/>
          <w:sz w:val="22"/>
          <w:szCs w:val="22"/>
          <w:lang w:val="en-US"/>
        </w:rPr>
        <w:t>Whatever You’ve Got</w:t>
      </w:r>
      <w:r w:rsidR="00593B08">
        <w:rPr>
          <w:color w:val="000000"/>
          <w:sz w:val="22"/>
          <w:szCs w:val="22"/>
          <w:lang w:val="en-US"/>
        </w:rPr>
        <w:t xml:space="preserve"> is</w:t>
      </w:r>
      <w:r>
        <w:rPr>
          <w:color w:val="000000"/>
          <w:sz w:val="22"/>
          <w:szCs w:val="22"/>
          <w:lang w:val="en-US"/>
        </w:rPr>
        <w:t xml:space="preserve"> published by Bad Betty Press. She is the co-creator and writer of Sky One comedy </w:t>
      </w:r>
      <w:r>
        <w:rPr>
          <w:i/>
          <w:iCs/>
          <w:color w:val="000000"/>
          <w:sz w:val="22"/>
          <w:szCs w:val="22"/>
          <w:lang w:val="en-US"/>
        </w:rPr>
        <w:t>After Hours.</w:t>
      </w:r>
      <w:r>
        <w:rPr>
          <w:color w:val="000000"/>
          <w:sz w:val="22"/>
          <w:szCs w:val="22"/>
          <w:lang w:val="en-US"/>
        </w:rPr>
        <w:t xml:space="preserve"> She wrote and performed the acclaimed solo </w:t>
      </w:r>
      <w:proofErr w:type="gramStart"/>
      <w:r>
        <w:rPr>
          <w:color w:val="000000"/>
          <w:sz w:val="22"/>
          <w:szCs w:val="22"/>
          <w:lang w:val="en-US"/>
        </w:rPr>
        <w:t>spoken-word</w:t>
      </w:r>
      <w:proofErr w:type="gramEnd"/>
      <w:r>
        <w:rPr>
          <w:color w:val="000000"/>
          <w:sz w:val="22"/>
          <w:szCs w:val="22"/>
          <w:lang w:val="en-US"/>
        </w:rPr>
        <w:t xml:space="preserve"> shows </w:t>
      </w:r>
      <w:r>
        <w:rPr>
          <w:i/>
          <w:iCs/>
          <w:color w:val="000000"/>
          <w:sz w:val="22"/>
          <w:szCs w:val="22"/>
          <w:lang w:val="en-US"/>
        </w:rPr>
        <w:t>Whenever I Get Blown Up I Think Of You</w:t>
      </w:r>
      <w:r>
        <w:rPr>
          <w:color w:val="000000"/>
          <w:sz w:val="22"/>
          <w:szCs w:val="22"/>
          <w:lang w:val="en-US"/>
        </w:rPr>
        <w:t> and </w:t>
      </w:r>
      <w:r>
        <w:rPr>
          <w:i/>
          <w:iCs/>
          <w:color w:val="000000"/>
          <w:sz w:val="22"/>
          <w:szCs w:val="22"/>
          <w:lang w:val="en-US"/>
        </w:rPr>
        <w:t>My Robot Heart</w:t>
      </w:r>
      <w:r>
        <w:rPr>
          <w:color w:val="000000"/>
          <w:sz w:val="22"/>
          <w:szCs w:val="22"/>
          <w:lang w:val="en-US"/>
        </w:rPr>
        <w:t>. Her first graphic novel Lights, Planets, People! was published by Avery Hill in September 2021 and won the Broken Frontier award for best graphic novel. Her new live show Stop Trying to be Fantastic is currently touring the UK.</w:t>
      </w:r>
      <w:r w:rsidR="00E00A1C">
        <w:rPr>
          <w:color w:val="000000"/>
          <w:sz w:val="22"/>
          <w:szCs w:val="22"/>
          <w:lang w:val="en-US"/>
        </w:rPr>
        <w:t xml:space="preserve"> </w:t>
      </w:r>
      <w:r>
        <w:rPr>
          <w:color w:val="000000"/>
          <w:sz w:val="22"/>
          <w:szCs w:val="22"/>
          <w:lang w:val="en-US"/>
        </w:rPr>
        <w:t xml:space="preserve">She is currently working on several original TV projects, and her </w:t>
      </w:r>
      <w:r w:rsidR="00E00A1C">
        <w:rPr>
          <w:color w:val="000000"/>
          <w:sz w:val="22"/>
          <w:szCs w:val="22"/>
          <w:lang w:val="en-US"/>
        </w:rPr>
        <w:t xml:space="preserve">first </w:t>
      </w:r>
      <w:r>
        <w:rPr>
          <w:color w:val="000000"/>
          <w:sz w:val="22"/>
          <w:szCs w:val="22"/>
          <w:lang w:val="en-US"/>
        </w:rPr>
        <w:t>feature film</w:t>
      </w:r>
      <w:r w:rsidR="00E00A1C">
        <w:rPr>
          <w:color w:val="000000"/>
          <w:sz w:val="22"/>
          <w:szCs w:val="22"/>
          <w:lang w:val="en-US"/>
        </w:rPr>
        <w:t xml:space="preserve"> i</w:t>
      </w:r>
      <w:r w:rsidR="00593B08">
        <w:rPr>
          <w:color w:val="000000"/>
          <w:sz w:val="22"/>
          <w:szCs w:val="22"/>
          <w:lang w:val="en-US"/>
        </w:rPr>
        <w:t>s</w:t>
      </w:r>
      <w:r w:rsidR="00E00A1C">
        <w:rPr>
          <w:color w:val="000000"/>
          <w:sz w:val="22"/>
          <w:szCs w:val="22"/>
          <w:lang w:val="en-US"/>
        </w:rPr>
        <w:t xml:space="preserve"> in development.</w:t>
      </w:r>
    </w:p>
    <w:p w14:paraId="2ADE27B2" w14:textId="2ECDF8BC" w:rsidR="0010306E" w:rsidRDefault="0010306E" w:rsidP="0010306E">
      <w:pPr>
        <w:pStyle w:val="Default"/>
      </w:pPr>
      <w:r w:rsidRPr="00F322F1">
        <w:rPr>
          <w:i/>
          <w:iCs/>
        </w:rPr>
        <w:t>‘Naylor writes with a poet’s ear for rhythm and delivers with a stand-up’s comic timing’</w:t>
      </w:r>
      <w:r>
        <w:t xml:space="preserve"> -Irish Times</w:t>
      </w:r>
    </w:p>
    <w:p w14:paraId="694F90B9" w14:textId="68426FA9" w:rsidR="0010306E" w:rsidRDefault="0010306E" w:rsidP="0010306E">
      <w:pPr>
        <w:pStyle w:val="Default"/>
        <w:rPr>
          <w:rFonts w:ascii="Arial" w:eastAsia="Times New Roman" w:hAnsi="Arial" w:cs="Arial"/>
          <w:i/>
          <w:iCs/>
          <w:color w:val="FFFFFF"/>
          <w:sz w:val="23"/>
          <w:szCs w:val="23"/>
          <w:bdr w:val="none" w:sz="0" w:space="0" w:color="auto"/>
          <w:lang w:val="en-GB"/>
          <w14:textOutline w14:w="0" w14:cap="rnd" w14:cmpd="sng" w14:algn="ctr">
            <w14:noFill/>
            <w14:prstDash w14:val="solid"/>
            <w14:bevel/>
          </w14:textOutline>
        </w:rPr>
      </w:pPr>
      <w:r w:rsidRPr="00F322F1">
        <w:rPr>
          <w:i/>
          <w:iCs/>
        </w:rPr>
        <w:t>‘Brave, funny, tough and beautiful writing’</w:t>
      </w:r>
      <w:r>
        <w:t xml:space="preserve"> </w:t>
      </w:r>
      <w:r w:rsidR="00F322F1">
        <w:t>-</w:t>
      </w:r>
      <w:r>
        <w:t xml:space="preserve"> The Guardian</w:t>
      </w:r>
    </w:p>
    <w:p w14:paraId="00143F4D" w14:textId="23CD0A92" w:rsidR="0010306E" w:rsidRDefault="0010306E" w:rsidP="0010306E">
      <w:pPr>
        <w:pStyle w:val="Default"/>
        <w:rPr>
          <w:rFonts w:ascii="Arial" w:eastAsia="Times New Roman" w:hAnsi="Arial" w:cs="Arial"/>
          <w:i/>
          <w:iCs/>
          <w:color w:val="FFFFFF"/>
          <w:sz w:val="23"/>
          <w:szCs w:val="23"/>
          <w:bdr w:val="none" w:sz="0" w:space="0" w:color="auto"/>
          <w:lang w:val="en-GB"/>
          <w14:textOutline w14:w="0" w14:cap="rnd" w14:cmpd="sng" w14:algn="ctr">
            <w14:noFill/>
            <w14:prstDash w14:val="solid"/>
            <w14:bevel/>
          </w14:textOutline>
        </w:rPr>
      </w:pPr>
    </w:p>
    <w:p w14:paraId="0C1B5338" w14:textId="77777777" w:rsidR="0010306E" w:rsidRDefault="0010306E" w:rsidP="0010306E">
      <w:pPr>
        <w:pStyle w:val="Default"/>
      </w:pPr>
    </w:p>
    <w:p w14:paraId="2BBE4884" w14:textId="1AB7EF55" w:rsidR="005E7CE4" w:rsidRDefault="005E7CE4">
      <w:pPr>
        <w:pStyle w:val="Default"/>
      </w:pPr>
    </w:p>
    <w:p w14:paraId="3DF0A860" w14:textId="77777777" w:rsidR="005E7CE4" w:rsidRDefault="005E7CE4">
      <w:pPr>
        <w:pStyle w:val="Default"/>
      </w:pPr>
    </w:p>
    <w:p w14:paraId="54783C19" w14:textId="77777777" w:rsidR="005E7CE4" w:rsidRDefault="00160602">
      <w:pPr>
        <w:pStyle w:val="Default"/>
      </w:pPr>
      <w:r>
        <w:t xml:space="preserve"> </w:t>
      </w:r>
    </w:p>
    <w:sectPr w:rsidR="005E7CE4">
      <w:headerReference w:type="default" r:id="rId6"/>
      <w:footerReference w:type="default" r:id="rId7"/>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572FF" w14:textId="77777777" w:rsidR="00770CA9" w:rsidRDefault="00770CA9">
      <w:r>
        <w:separator/>
      </w:r>
    </w:p>
  </w:endnote>
  <w:endnote w:type="continuationSeparator" w:id="0">
    <w:p w14:paraId="6261D4B6" w14:textId="77777777" w:rsidR="00770CA9" w:rsidRDefault="00770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09F77" w14:textId="77777777" w:rsidR="005E7CE4" w:rsidRDefault="005E7CE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FD89C" w14:textId="77777777" w:rsidR="00770CA9" w:rsidRDefault="00770CA9">
      <w:r>
        <w:separator/>
      </w:r>
    </w:p>
  </w:footnote>
  <w:footnote w:type="continuationSeparator" w:id="0">
    <w:p w14:paraId="48C65B73" w14:textId="77777777" w:rsidR="00770CA9" w:rsidRDefault="00770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4AF5B" w14:textId="77777777" w:rsidR="005E7CE4" w:rsidRDefault="005E7CE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CE4"/>
    <w:rsid w:val="00052DFB"/>
    <w:rsid w:val="000A049C"/>
    <w:rsid w:val="000C2A2F"/>
    <w:rsid w:val="000D3723"/>
    <w:rsid w:val="0010306E"/>
    <w:rsid w:val="001143E3"/>
    <w:rsid w:val="00160602"/>
    <w:rsid w:val="00255277"/>
    <w:rsid w:val="00270CF1"/>
    <w:rsid w:val="00290AD8"/>
    <w:rsid w:val="00383E6A"/>
    <w:rsid w:val="004C6D14"/>
    <w:rsid w:val="00593B08"/>
    <w:rsid w:val="005E7CE4"/>
    <w:rsid w:val="007078DF"/>
    <w:rsid w:val="00722B7E"/>
    <w:rsid w:val="00770CA9"/>
    <w:rsid w:val="007822C6"/>
    <w:rsid w:val="00810B29"/>
    <w:rsid w:val="00816D70"/>
    <w:rsid w:val="00A27962"/>
    <w:rsid w:val="00A419B0"/>
    <w:rsid w:val="00BD7834"/>
    <w:rsid w:val="00C5745F"/>
    <w:rsid w:val="00CF2F64"/>
    <w:rsid w:val="00D45681"/>
    <w:rsid w:val="00E00A1C"/>
    <w:rsid w:val="00E4590B"/>
    <w:rsid w:val="00E91BF0"/>
    <w:rsid w:val="00F23930"/>
    <w:rsid w:val="00F322F1"/>
    <w:rsid w:val="00F3678A"/>
    <w:rsid w:val="00FE3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D3C7A"/>
  <w15:docId w15:val="{082755CE-8A89-8D40-9B0E-0556187C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widowControl w:val="0"/>
      <w:suppressAutoHyphens/>
      <w:spacing w:after="200" w:line="276" w:lineRule="auto"/>
    </w:pPr>
    <w:rPr>
      <w:rFonts w:cs="Arial Unicode MS"/>
      <w:color w:val="000000"/>
      <w:sz w:val="22"/>
      <w:szCs w:val="22"/>
      <w:u w:color="000000"/>
      <w:lang w:val="en-US"/>
      <w14:textOutline w14:w="0" w14:cap="flat" w14:cmpd="sng" w14:algn="ctr">
        <w14:noFill/>
        <w14:prstDash w14:val="solid"/>
        <w14:bevel/>
      </w14:textOutline>
    </w:rPr>
  </w:style>
  <w:style w:type="paragraph" w:customStyle="1" w:styleId="gmail-default">
    <w:name w:val="gmail-default"/>
    <w:basedOn w:val="Normal"/>
    <w:rsid w:val="00BD78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62692">
      <w:bodyDiv w:val="1"/>
      <w:marLeft w:val="0"/>
      <w:marRight w:val="0"/>
      <w:marTop w:val="0"/>
      <w:marBottom w:val="0"/>
      <w:divBdr>
        <w:top w:val="none" w:sz="0" w:space="0" w:color="auto"/>
        <w:left w:val="none" w:sz="0" w:space="0" w:color="auto"/>
        <w:bottom w:val="none" w:sz="0" w:space="0" w:color="auto"/>
        <w:right w:val="none" w:sz="0" w:space="0" w:color="auto"/>
      </w:divBdr>
    </w:div>
    <w:div w:id="392626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Molly Naylor (LDC - Staff)</cp:lastModifiedBy>
  <cp:revision>5</cp:revision>
  <dcterms:created xsi:type="dcterms:W3CDTF">2022-01-25T12:44:00Z</dcterms:created>
  <dcterms:modified xsi:type="dcterms:W3CDTF">2022-05-23T09:52:00Z</dcterms:modified>
</cp:coreProperties>
</file>